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5F6F" w14:textId="77777777" w:rsidR="00677914" w:rsidRPr="00677914" w:rsidRDefault="00677914" w:rsidP="006D3037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677914">
        <w:rPr>
          <w:rFonts w:ascii="Arial" w:hAnsi="Arial" w:cs="Arial"/>
          <w:b/>
        </w:rPr>
        <w:t>ROGRAMA DE PÓS-GRADUAÇÃO EM ENGENHARIA CIVIL</w:t>
      </w:r>
    </w:p>
    <w:p w14:paraId="5772F75F" w14:textId="77777777" w:rsidR="00677914" w:rsidRPr="00677914" w:rsidRDefault="002E52E0" w:rsidP="006D3037">
      <w:pPr>
        <w:pStyle w:val="Ttulo1"/>
        <w:spacing w:line="360" w:lineRule="auto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DEFESA DE DOUTORADO</w:t>
      </w:r>
    </w:p>
    <w:p w14:paraId="7088CD60" w14:textId="77777777" w:rsidR="00677914" w:rsidRPr="00677914" w:rsidRDefault="00677914" w:rsidP="006D3037">
      <w:pPr>
        <w:spacing w:line="360" w:lineRule="auto"/>
        <w:jc w:val="center"/>
        <w:rPr>
          <w:rFonts w:ascii="Arial" w:hAnsi="Arial" w:cs="Arial"/>
          <w:b/>
        </w:rPr>
      </w:pPr>
      <w:r w:rsidRPr="00677914">
        <w:rPr>
          <w:rFonts w:ascii="Arial" w:hAnsi="Arial" w:cs="Arial"/>
          <w:b/>
        </w:rPr>
        <w:t>PEDIDO DE CONSTITUIÇÃO DE BANCA</w:t>
      </w:r>
    </w:p>
    <w:p w14:paraId="4B3BE239" w14:textId="77777777" w:rsidR="00677914" w:rsidRDefault="00677914" w:rsidP="006D3037">
      <w:pPr>
        <w:rPr>
          <w:rFonts w:ascii="Arial" w:hAnsi="Arial" w:cs="Arial"/>
        </w:rPr>
      </w:pPr>
    </w:p>
    <w:p w14:paraId="53627268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A tese deverá ser entregue aos membros da Banca Examinadora contendo a seguinte estrutura mínima: i) Introdução contendo objetivos, relevância e originalidade; ii) Revisão da Literatura com a descrição do estado da arte no tema proposto; iii) Metodologia; iv) Resultados obtidos; v) Conclusões; e vi) Referências bibliográficas. Em data combinada e com o aluno devidamente matriculado em CIV3001, a tese deverá ser defendida oralmente perante a Banca Examinadora.</w:t>
      </w:r>
    </w:p>
    <w:p w14:paraId="02CBE77C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637C4282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Esse formulário deverá ser enviado com antecedência mínima de 15 dias em relação à data da defesa dentro do período de atividades acadêmicas, conforme Calendário Escolar.</w:t>
      </w:r>
    </w:p>
    <w:p w14:paraId="3110537D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5A5FC038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Deve-se garantir que a defesa ocorra em até 60 dias após aprovação da banca proposta.</w:t>
      </w:r>
    </w:p>
    <w:p w14:paraId="265E0E12" w14:textId="77777777" w:rsidR="002E52E0" w:rsidRPr="002E52E0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014E8755" w14:textId="77777777" w:rsidR="00677914" w:rsidRDefault="002E52E0" w:rsidP="002E52E0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que o volume da tese seja enviado com um mínimo de 15 dias de antecedência aos membros da Banca Examinadora.</w:t>
      </w:r>
    </w:p>
    <w:p w14:paraId="3CAA8399" w14:textId="77777777" w:rsidR="00677914" w:rsidRPr="00677914" w:rsidRDefault="00677914" w:rsidP="006D3037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4875581" w14:textId="77777777" w:rsidR="00677914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8"/>
        <w:gridCol w:w="7056"/>
      </w:tblGrid>
      <w:tr w:rsidR="006D3037" w14:paraId="213674DB" w14:textId="77777777" w:rsidTr="006D3037">
        <w:tc>
          <w:tcPr>
            <w:tcW w:w="1438" w:type="dxa"/>
            <w:vAlign w:val="center"/>
          </w:tcPr>
          <w:p w14:paraId="06E821C4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7056" w:type="dxa"/>
            <w:vAlign w:val="center"/>
          </w:tcPr>
          <w:p w14:paraId="1263FEE6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3657AB19" w14:textId="77777777" w:rsidTr="006D3037">
        <w:tc>
          <w:tcPr>
            <w:tcW w:w="1438" w:type="dxa"/>
            <w:vAlign w:val="center"/>
          </w:tcPr>
          <w:p w14:paraId="412DAAFC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Matrícula</w:t>
            </w:r>
          </w:p>
        </w:tc>
        <w:tc>
          <w:tcPr>
            <w:tcW w:w="7056" w:type="dxa"/>
            <w:vAlign w:val="center"/>
          </w:tcPr>
          <w:p w14:paraId="10054C95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6D3037" w14:paraId="4444D9E7" w14:textId="77777777" w:rsidTr="006D3037">
        <w:tc>
          <w:tcPr>
            <w:tcW w:w="1438" w:type="dxa"/>
            <w:vAlign w:val="center"/>
          </w:tcPr>
          <w:p w14:paraId="5C4BB60C" w14:textId="77777777" w:rsidR="006D3037" w:rsidRPr="006D3037" w:rsidRDefault="006D3037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D3037">
              <w:rPr>
                <w:rFonts w:ascii="Arial" w:hAnsi="Arial" w:cs="Arial"/>
                <w:sz w:val="24"/>
              </w:rPr>
              <w:t>E</w:t>
            </w:r>
            <w:r w:rsidR="00FC7841">
              <w:rPr>
                <w:rFonts w:ascii="Arial" w:hAnsi="Arial" w:cs="Arial"/>
                <w:sz w:val="24"/>
              </w:rPr>
              <w:t>-</w:t>
            </w:r>
            <w:r w:rsidRPr="006D3037">
              <w:rPr>
                <w:rFonts w:ascii="Arial" w:hAnsi="Arial" w:cs="Arial"/>
                <w:sz w:val="24"/>
              </w:rPr>
              <w:t>mail</w:t>
            </w:r>
          </w:p>
        </w:tc>
        <w:tc>
          <w:tcPr>
            <w:tcW w:w="7056" w:type="dxa"/>
            <w:vAlign w:val="center"/>
          </w:tcPr>
          <w:p w14:paraId="5F93CDA3" w14:textId="77777777" w:rsidR="006D3037" w:rsidRPr="000310B0" w:rsidRDefault="006D3037" w:rsidP="006D303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0685E2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5EF06225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Vínculo Atual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4D3CFA6E" w14:textId="77777777" w:rsidTr="002A7505">
        <w:sdt>
          <w:sdtPr>
            <w:rPr>
              <w:rFonts w:ascii="Arial" w:hAnsi="Arial" w:cs="Arial"/>
            </w:rPr>
            <w:id w:val="879354279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em vínculo" w:value="Sem vínculo"/>
              <w:listItem w:displayText="Instituição de ensino e pesquisa" w:value="Instituição de ensino e pesquisa"/>
              <w:listItem w:displayText="Empresa pública" w:value="Empresa pública"/>
              <w:listItem w:displayText="Empresa privada" w:value="Empresa privada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46F201D4" w14:textId="77777777" w:rsidR="00DD78D9" w:rsidRPr="00ED61BE" w:rsidRDefault="00ED61B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0310B0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376034B0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00D21EE8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2B630D7C" w14:textId="77777777" w:rsidTr="002A7505">
        <w:sdt>
          <w:sdtPr>
            <w:rPr>
              <w:rFonts w:ascii="Arial" w:hAnsi="Arial" w:cs="Arial"/>
            </w:rPr>
            <w:id w:val="229892955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Ensino e pesquisa" w:value="Ensino e pesquisa"/>
              <w:listItem w:displayText="Pesquisa" w:value="Pesquisa"/>
              <w:listItem w:displayText="Empresa" w:value="Empresa"/>
              <w:listItem w:displayText="Empreendedor" w:value="Empreendedor"/>
              <w:listItem w:displayText="Profissional autônomo" w:value="Profissional autônomo"/>
              <w:listItem w:displayText="Outro" w:value="Outro"/>
            </w:comboBox>
          </w:sdtPr>
          <w:sdtContent>
            <w:tc>
              <w:tcPr>
                <w:tcW w:w="8494" w:type="dxa"/>
                <w:vAlign w:val="center"/>
              </w:tcPr>
              <w:p w14:paraId="17F84B07" w14:textId="77777777" w:rsidR="00DD78D9" w:rsidRPr="006D3037" w:rsidRDefault="00ED61B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0310B0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12090708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</w:p>
    <w:p w14:paraId="7F5F89D8" w14:textId="77777777" w:rsidR="00DD78D9" w:rsidRDefault="00DD78D9" w:rsidP="00DD7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Expectativa de Atuar na Área de Titulação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78D9" w14:paraId="7565FA3B" w14:textId="77777777" w:rsidTr="002A7505">
        <w:sdt>
          <w:sdtPr>
            <w:rPr>
              <w:rFonts w:ascii="Arial" w:hAnsi="Arial" w:cs="Arial"/>
            </w:rPr>
            <w:id w:val="1500380441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  <w:listItem w:displayText="Talvez" w:value="Talvez"/>
            </w:comboBox>
          </w:sdtPr>
          <w:sdtContent>
            <w:tc>
              <w:tcPr>
                <w:tcW w:w="8494" w:type="dxa"/>
                <w:vAlign w:val="center"/>
              </w:tcPr>
              <w:p w14:paraId="0F38140D" w14:textId="77777777" w:rsidR="00DD78D9" w:rsidRPr="006D3037" w:rsidRDefault="001E1CFE" w:rsidP="002A7505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0310B0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</w:tbl>
    <w:p w14:paraId="643D9C86" w14:textId="77777777" w:rsidR="00DD78D9" w:rsidRDefault="00DD78D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AA9A85" w14:textId="77777777" w:rsidR="006D3037" w:rsidRDefault="006D3037" w:rsidP="006D303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Cumprimento de Exigências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6D3037" w14:paraId="60731806" w14:textId="77777777" w:rsidTr="00605B9F">
        <w:tc>
          <w:tcPr>
            <w:tcW w:w="6232" w:type="dxa"/>
            <w:vAlign w:val="center"/>
          </w:tcPr>
          <w:p w14:paraId="0BD92847" w14:textId="77777777" w:rsidR="006D3037" w:rsidRPr="006D3037" w:rsidRDefault="006D3037" w:rsidP="002804E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Proficiência em inglês (LET3106)</w:t>
            </w:r>
          </w:p>
        </w:tc>
        <w:tc>
          <w:tcPr>
            <w:tcW w:w="2262" w:type="dxa"/>
            <w:vAlign w:val="center"/>
          </w:tcPr>
          <w:p w14:paraId="24EAD827" w14:textId="77777777" w:rsidR="006D3037" w:rsidRPr="006D3037" w:rsidRDefault="00000000" w:rsidP="006D3037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82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6D3037" w14:paraId="51596CF9" w14:textId="77777777" w:rsidTr="00605B9F">
        <w:tc>
          <w:tcPr>
            <w:tcW w:w="6232" w:type="dxa"/>
            <w:vAlign w:val="center"/>
          </w:tcPr>
          <w:p w14:paraId="3A6D7F70" w14:textId="77777777" w:rsidR="006D3037" w:rsidRPr="006D3037" w:rsidRDefault="002E52E0" w:rsidP="002E52E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Exame de Qualificação (CIV3004)</w:t>
            </w:r>
          </w:p>
        </w:tc>
        <w:tc>
          <w:tcPr>
            <w:tcW w:w="2262" w:type="dxa"/>
            <w:vAlign w:val="center"/>
          </w:tcPr>
          <w:p w14:paraId="15BEBCB0" w14:textId="77777777" w:rsidR="006D3037" w:rsidRPr="006D3037" w:rsidRDefault="00000000" w:rsidP="002804E8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1690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7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</w:t>
            </w:r>
            <w:r w:rsidR="006D3037">
              <w:rPr>
                <w:rFonts w:ascii="Arial" w:hAnsi="Arial" w:cs="Arial"/>
                <w:sz w:val="24"/>
              </w:rPr>
              <w:t>Cumpriu</w:t>
            </w:r>
          </w:p>
        </w:tc>
      </w:tr>
      <w:tr w:rsidR="002E52E0" w14:paraId="30C99D86" w14:textId="77777777" w:rsidTr="00605B9F">
        <w:tc>
          <w:tcPr>
            <w:tcW w:w="6232" w:type="dxa"/>
            <w:vAlign w:val="center"/>
          </w:tcPr>
          <w:p w14:paraId="6EB67FC5" w14:textId="77777777" w:rsidR="002E52E0" w:rsidRDefault="002E52E0" w:rsidP="00605B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Exame de </w:t>
            </w:r>
            <w:r w:rsidR="00605B9F">
              <w:rPr>
                <w:rFonts w:ascii="Arial" w:hAnsi="Arial" w:cs="Arial"/>
                <w:sz w:val="24"/>
              </w:rPr>
              <w:t>Proposta de Tese (CIV3007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262" w:type="dxa"/>
            <w:vAlign w:val="center"/>
          </w:tcPr>
          <w:p w14:paraId="6A50974F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58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7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2E52E0" w14:paraId="5169F5F5" w14:textId="77777777" w:rsidTr="00605B9F">
        <w:tc>
          <w:tcPr>
            <w:tcW w:w="6232" w:type="dxa"/>
            <w:vAlign w:val="center"/>
          </w:tcPr>
          <w:p w14:paraId="41ACDFC4" w14:textId="277C4D81" w:rsidR="002E52E0" w:rsidRDefault="00F35A94" w:rsidP="006D30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Produção científica</w:t>
            </w:r>
            <w:r w:rsidR="00605B9F" w:rsidRPr="00605B9F">
              <w:rPr>
                <w:rFonts w:ascii="Arial" w:hAnsi="Arial" w:cs="Arial"/>
                <w:sz w:val="24"/>
              </w:rPr>
              <w:t xml:space="preserve"> (CIV3010</w:t>
            </w:r>
            <w:r w:rsidR="00605B9F">
              <w:rPr>
                <w:rFonts w:ascii="Arial" w:hAnsi="Arial" w:cs="Arial"/>
                <w:sz w:val="24"/>
              </w:rPr>
              <w:t xml:space="preserve"> parcial</w:t>
            </w:r>
            <w:r w:rsidR="00605B9F" w:rsidRPr="00605B9F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2262" w:type="dxa"/>
            <w:vAlign w:val="center"/>
          </w:tcPr>
          <w:p w14:paraId="201143FD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679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07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2E52E0" w14:paraId="0B07EDCC" w14:textId="77777777" w:rsidTr="00605B9F">
        <w:tc>
          <w:tcPr>
            <w:tcW w:w="6232" w:type="dxa"/>
            <w:vAlign w:val="center"/>
          </w:tcPr>
          <w:p w14:paraId="690DA8EB" w14:textId="77777777" w:rsidR="002E52E0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Estágios de docência (CIV3030 e CIV3031)</w:t>
            </w:r>
          </w:p>
        </w:tc>
        <w:tc>
          <w:tcPr>
            <w:tcW w:w="2262" w:type="dxa"/>
            <w:vAlign w:val="center"/>
          </w:tcPr>
          <w:p w14:paraId="4C16354F" w14:textId="77777777" w:rsidR="002E52E0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546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F35A94" w14:paraId="49A78458" w14:textId="77777777" w:rsidTr="00EB13AB">
        <w:tc>
          <w:tcPr>
            <w:tcW w:w="6232" w:type="dxa"/>
            <w:vAlign w:val="center"/>
          </w:tcPr>
          <w:p w14:paraId="22B705FA" w14:textId="5C49080F" w:rsidR="00F35A9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Projeto de extensão</w:t>
            </w:r>
            <w:r w:rsidRPr="00605B9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**</w:t>
            </w:r>
          </w:p>
        </w:tc>
        <w:tc>
          <w:tcPr>
            <w:tcW w:w="2262" w:type="dxa"/>
            <w:vAlign w:val="center"/>
          </w:tcPr>
          <w:p w14:paraId="626CFC1E" w14:textId="77777777" w:rsidR="00F35A94" w:rsidRDefault="00000000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8573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5A94">
              <w:rPr>
                <w:rFonts w:ascii="Arial" w:hAnsi="Arial" w:cs="Arial"/>
                <w:sz w:val="24"/>
              </w:rPr>
              <w:t xml:space="preserve"> Cumpriu</w:t>
            </w:r>
          </w:p>
          <w:p w14:paraId="0A1102DD" w14:textId="77777777" w:rsidR="00F35A94" w:rsidRDefault="00000000" w:rsidP="00EB13AB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63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5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35A94">
              <w:rPr>
                <w:rFonts w:ascii="Arial" w:hAnsi="Arial" w:cs="Arial"/>
                <w:sz w:val="24"/>
              </w:rPr>
              <w:t xml:space="preserve"> N/A</w:t>
            </w:r>
          </w:p>
        </w:tc>
      </w:tr>
      <w:tr w:rsidR="00605B9F" w14:paraId="29DF1929" w14:textId="77777777" w:rsidTr="00605B9F">
        <w:tc>
          <w:tcPr>
            <w:tcW w:w="6232" w:type="dxa"/>
            <w:vAlign w:val="center"/>
          </w:tcPr>
          <w:p w14:paraId="4A3A5345" w14:textId="77777777" w:rsidR="00605B9F" w:rsidRPr="00605B9F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Dois seminários de pós-graduação</w:t>
            </w:r>
          </w:p>
        </w:tc>
        <w:tc>
          <w:tcPr>
            <w:tcW w:w="2262" w:type="dxa"/>
            <w:vAlign w:val="center"/>
          </w:tcPr>
          <w:p w14:paraId="3A9965B1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3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  <w:tr w:rsidR="00605B9F" w14:paraId="1E7E3700" w14:textId="77777777" w:rsidTr="00605B9F">
        <w:tc>
          <w:tcPr>
            <w:tcW w:w="6232" w:type="dxa"/>
            <w:vAlign w:val="center"/>
          </w:tcPr>
          <w:p w14:paraId="6ED4F5E9" w14:textId="77777777" w:rsidR="00605B9F" w:rsidRPr="00605B9F" w:rsidRDefault="00605B9F" w:rsidP="006D3037">
            <w:pPr>
              <w:spacing w:line="360" w:lineRule="auto"/>
              <w:rPr>
                <w:rFonts w:ascii="Arial" w:hAnsi="Arial" w:cs="Arial"/>
              </w:rPr>
            </w:pPr>
            <w:r w:rsidRPr="00605B9F">
              <w:rPr>
                <w:rFonts w:ascii="Arial" w:hAnsi="Arial" w:cs="Arial"/>
                <w:sz w:val="24"/>
              </w:rPr>
              <w:t>48 créditos obrigatórios</w:t>
            </w:r>
          </w:p>
        </w:tc>
        <w:tc>
          <w:tcPr>
            <w:tcW w:w="2262" w:type="dxa"/>
            <w:vAlign w:val="center"/>
          </w:tcPr>
          <w:p w14:paraId="7AEAD870" w14:textId="77777777" w:rsidR="00605B9F" w:rsidRDefault="00000000" w:rsidP="002804E8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24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9F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05B9F">
              <w:rPr>
                <w:rFonts w:ascii="Arial" w:hAnsi="Arial" w:cs="Arial"/>
                <w:sz w:val="24"/>
              </w:rPr>
              <w:t xml:space="preserve"> Cumpriu</w:t>
            </w:r>
          </w:p>
        </w:tc>
      </w:tr>
    </w:tbl>
    <w:p w14:paraId="6BB9DDD8" w14:textId="77777777" w:rsidR="00BD735A" w:rsidRDefault="00F35A94" w:rsidP="00BD735A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*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Como atendimento parcial dos requisitos da disciplina CIV30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10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– Produção Científica no 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Doutorado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, o aluno deve comprovar:</w:t>
      </w:r>
    </w:p>
    <w:p w14:paraId="4BED28A8" w14:textId="664B87A0" w:rsidR="00F35A94" w:rsidRDefault="00F35A94" w:rsidP="00BD735A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35A94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Para alunos que ingressaram antes de 2024: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um artigo científico para periódico.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Pr="00F35A94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 xml:space="preserve">Para alunos que ingressaram </w:t>
      </w:r>
      <w:r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>a partir</w:t>
      </w:r>
      <w:r w:rsidRPr="00F35A94">
        <w:rPr>
          <w:rFonts w:ascii="Arial" w:hAnsi="Arial" w:cs="Arial"/>
          <w:color w:val="202124"/>
          <w:sz w:val="18"/>
          <w:szCs w:val="22"/>
          <w:u w:val="single"/>
          <w:shd w:val="clear" w:color="auto" w:fill="FFFFFF"/>
        </w:rPr>
        <w:t xml:space="preserve"> de 2024: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dois artigos científicos para periódicos; ou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 w:rsidR="00BD735A" w:rsidRP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submissão, aceite ou publicação de um artigo científico para periódico e depósito de uma patente.</w:t>
      </w:r>
      <w:bookmarkStart w:id="0" w:name="_Hlk159561810"/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Os artigos científicos deverão ser 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referente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à tese de doutorado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e terem sido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submetido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>, aceito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para publicação ou publicado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em periódico</w:t>
      </w:r>
      <w:r w:rsidR="00BD735A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 w:rsidRPr="002E52E0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com fator de impacto &gt; 1,0 (ref. JCR da Clarivate Analytics) ou compatível com nível B2 ou superior da área de Engenharias I do Qualis/Capes. O aluno deverá ser o 1º autor do trabalho e o orientador deverá ser um dos coautores.</w:t>
      </w:r>
    </w:p>
    <w:bookmarkEnd w:id="0"/>
    <w:p w14:paraId="14EE4268" w14:textId="312B3AF4" w:rsidR="00F35A94" w:rsidRPr="005316DB" w:rsidRDefault="00F35A94" w:rsidP="00F35A94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5316DB">
        <w:rPr>
          <w:rFonts w:ascii="Arial" w:hAnsi="Arial" w:cs="Arial"/>
          <w:color w:val="202124"/>
          <w:sz w:val="18"/>
          <w:szCs w:val="22"/>
          <w:shd w:val="clear" w:color="auto" w:fill="FFFFFF"/>
        </w:rPr>
        <w:t>** Exigência válida apenas para alunos que ingressaram a partir de 2024. Os alunos ingressantes antes dessa data devem marcar N/A.</w:t>
      </w:r>
    </w:p>
    <w:p w14:paraId="6B10CDA5" w14:textId="77777777" w:rsidR="006D3037" w:rsidRDefault="006D3037" w:rsidP="006D3037">
      <w:pPr>
        <w:spacing w:line="360" w:lineRule="auto"/>
        <w:jc w:val="both"/>
        <w:rPr>
          <w:rFonts w:ascii="Arial" w:hAnsi="Arial" w:cs="Arial"/>
        </w:rPr>
      </w:pPr>
    </w:p>
    <w:p w14:paraId="5FB341EE" w14:textId="0AC0EEC8" w:rsidR="00F35A94" w:rsidRDefault="00F35A94" w:rsidP="00F35A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</w:t>
      </w:r>
      <w:r w:rsidR="00BD735A">
        <w:rPr>
          <w:rFonts w:ascii="Arial" w:hAnsi="Arial" w:cs="Arial"/>
          <w:b/>
        </w:rPr>
        <w:t>Tese</w:t>
      </w:r>
      <w:r>
        <w:rPr>
          <w:rFonts w:ascii="Arial" w:hAnsi="Arial" w:cs="Arial"/>
          <w:b/>
        </w:rPr>
        <w:t xml:space="preserve"> em </w:t>
      </w:r>
      <w:proofErr w:type="gramStart"/>
      <w:r>
        <w:rPr>
          <w:rFonts w:ascii="Arial" w:hAnsi="Arial" w:cs="Arial"/>
          <w:b/>
        </w:rPr>
        <w:t>Português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35A94" w14:paraId="3703366D" w14:textId="77777777" w:rsidTr="00EB13AB">
        <w:tc>
          <w:tcPr>
            <w:tcW w:w="1980" w:type="dxa"/>
          </w:tcPr>
          <w:p w14:paraId="7AF52B90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2A9526EE" w14:textId="77777777" w:rsidR="00F35A94" w:rsidRPr="00234B83" w:rsidRDefault="00F35A94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35A94" w14:paraId="281C73AD" w14:textId="77777777" w:rsidTr="00EB13AB">
        <w:tc>
          <w:tcPr>
            <w:tcW w:w="1980" w:type="dxa"/>
          </w:tcPr>
          <w:p w14:paraId="114BD5C2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25542502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668E854B" w14:textId="77777777" w:rsidR="00F35A94" w:rsidRDefault="00F35A94" w:rsidP="00F35A94">
      <w:pPr>
        <w:spacing w:line="360" w:lineRule="auto"/>
        <w:jc w:val="both"/>
        <w:rPr>
          <w:rFonts w:ascii="Arial" w:hAnsi="Arial" w:cs="Arial"/>
        </w:rPr>
      </w:pPr>
    </w:p>
    <w:p w14:paraId="049C7919" w14:textId="7EE64FBC" w:rsidR="00F35A94" w:rsidRDefault="00F35A94" w:rsidP="00F35A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</w:t>
      </w:r>
      <w:r w:rsidR="00BD735A">
        <w:rPr>
          <w:rFonts w:ascii="Arial" w:hAnsi="Arial" w:cs="Arial"/>
          <w:b/>
        </w:rPr>
        <w:t>Tese</w:t>
      </w:r>
      <w:r>
        <w:rPr>
          <w:rFonts w:ascii="Arial" w:hAnsi="Arial" w:cs="Arial"/>
          <w:b/>
        </w:rPr>
        <w:t xml:space="preserve"> em </w:t>
      </w:r>
      <w:proofErr w:type="gramStart"/>
      <w:r>
        <w:rPr>
          <w:rFonts w:ascii="Arial" w:hAnsi="Arial" w:cs="Arial"/>
          <w:b/>
        </w:rPr>
        <w:t>Inglês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35A94" w14:paraId="5D59920F" w14:textId="77777777" w:rsidTr="00EB13AB">
        <w:tc>
          <w:tcPr>
            <w:tcW w:w="1980" w:type="dxa"/>
          </w:tcPr>
          <w:p w14:paraId="01DE6850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6514" w:type="dxa"/>
            <w:vAlign w:val="center"/>
          </w:tcPr>
          <w:p w14:paraId="4C546954" w14:textId="3778FD8C" w:rsidR="00F35A94" w:rsidRPr="00234B83" w:rsidRDefault="00FD56F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 w:rsidRPr="00FD56FC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35A94" w14:paraId="30F071E4" w14:textId="77777777" w:rsidTr="00EB13AB">
        <w:tc>
          <w:tcPr>
            <w:tcW w:w="1980" w:type="dxa"/>
          </w:tcPr>
          <w:p w14:paraId="5045326C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 w:val="24"/>
              </w:rPr>
              <w:t>Palavras-chave</w:t>
            </w:r>
          </w:p>
        </w:tc>
        <w:tc>
          <w:tcPr>
            <w:tcW w:w="6514" w:type="dxa"/>
            <w:vAlign w:val="center"/>
          </w:tcPr>
          <w:p w14:paraId="09AC456F" w14:textId="77777777" w:rsidR="00F35A94" w:rsidRDefault="00F35A94" w:rsidP="00EB13AB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34E0502" w14:textId="77777777" w:rsidR="00F35A94" w:rsidRDefault="00F35A94" w:rsidP="00F35A94">
      <w:pPr>
        <w:spacing w:line="360" w:lineRule="auto"/>
        <w:jc w:val="both"/>
        <w:rPr>
          <w:rFonts w:ascii="Arial" w:hAnsi="Arial" w:cs="Arial"/>
        </w:rPr>
      </w:pPr>
    </w:p>
    <w:p w14:paraId="3322D4A6" w14:textId="09DCF293" w:rsidR="00F35A94" w:rsidRDefault="00F35A94" w:rsidP="00F35A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Outros Dados da </w:t>
      </w:r>
      <w:r w:rsidR="00BD735A">
        <w:rPr>
          <w:rFonts w:ascii="Arial" w:hAnsi="Arial" w:cs="Arial"/>
          <w:b/>
        </w:rPr>
        <w:t>Tese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126"/>
        <w:gridCol w:w="1411"/>
      </w:tblGrid>
      <w:tr w:rsidR="00F35A94" w:rsidRPr="001F2564" w14:paraId="2DF1D7EB" w14:textId="77777777" w:rsidTr="00EB13AB">
        <w:tc>
          <w:tcPr>
            <w:tcW w:w="2405" w:type="dxa"/>
            <w:vAlign w:val="center"/>
          </w:tcPr>
          <w:p w14:paraId="5A44C39D" w14:textId="77777777" w:rsidR="00F35A94" w:rsidRPr="001F2564" w:rsidRDefault="00F35A94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Idioma</w:t>
            </w:r>
          </w:p>
        </w:tc>
        <w:sdt>
          <w:sdtPr>
            <w:rPr>
              <w:rFonts w:ascii="Arial" w:hAnsi="Arial" w:cs="Arial"/>
            </w:rPr>
            <w:id w:val="1203362751"/>
            <w:placeholder>
              <w:docPart w:val="6CF04B24036D464F934741DDD27DF766"/>
            </w:placeholder>
            <w:showingPlcHdr/>
            <w:comboBox>
              <w:listItem w:value="Escolher um item."/>
              <w:listItem w:displayText="Português" w:value="Português"/>
              <w:listItem w:displayText="Inglês" w:value="Inglês"/>
            </w:comboBox>
          </w:sdtPr>
          <w:sdtContent>
            <w:tc>
              <w:tcPr>
                <w:tcW w:w="2552" w:type="dxa"/>
                <w:vAlign w:val="center"/>
              </w:tcPr>
              <w:p w14:paraId="1B1139AD" w14:textId="77777777" w:rsidR="00F35A94" w:rsidRPr="001F2564" w:rsidRDefault="00F35A94" w:rsidP="00EB13AB">
                <w:pPr>
                  <w:spacing w:line="360" w:lineRule="auto"/>
                  <w:rPr>
                    <w:rFonts w:ascii="Arial" w:hAnsi="Arial" w:cs="Arial"/>
                    <w:sz w:val="24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EDE5AF1" w14:textId="77777777" w:rsidR="00F35A94" w:rsidRPr="001F2564" w:rsidRDefault="00F35A94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1F2564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o.</w:t>
            </w:r>
            <w:r w:rsidRPr="001F2564">
              <w:rPr>
                <w:rFonts w:ascii="Arial" w:hAnsi="Arial" w:cs="Arial"/>
                <w:sz w:val="24"/>
              </w:rPr>
              <w:t xml:space="preserve"> de páginas</w:t>
            </w:r>
          </w:p>
        </w:tc>
        <w:tc>
          <w:tcPr>
            <w:tcW w:w="1411" w:type="dxa"/>
            <w:vAlign w:val="center"/>
          </w:tcPr>
          <w:p w14:paraId="3353B920" w14:textId="77777777" w:rsidR="00F35A94" w:rsidRPr="00234B83" w:rsidRDefault="00F35A94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F35A94" w:rsidRPr="001F2564" w14:paraId="6285D107" w14:textId="77777777" w:rsidTr="00EB13AB">
        <w:tc>
          <w:tcPr>
            <w:tcW w:w="2405" w:type="dxa"/>
            <w:vAlign w:val="center"/>
          </w:tcPr>
          <w:p w14:paraId="31F51D4D" w14:textId="77777777" w:rsidR="00F35A94" w:rsidRPr="001F256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Linha de pesquisa</w:t>
            </w:r>
          </w:p>
        </w:tc>
        <w:sdt>
          <w:sdtPr>
            <w:rPr>
              <w:rFonts w:ascii="Arial" w:hAnsi="Arial" w:cs="Arial"/>
            </w:rPr>
            <w:id w:val="1656498685"/>
            <w:placeholder>
              <w:docPart w:val="32F6FDB35AF64FA59E7BB66A0D7BB55B"/>
            </w:placeholder>
            <w:showingPlcHdr/>
            <w:comboBox>
              <w:listItem w:value="Escolher um item."/>
              <w:listItem w:displayText="Tecnologias Ambientais" w:value="Tecnologias Ambientais"/>
              <w:listItem w:displayText="Geotecnia Aplicada" w:value="Geotecnia Aplicada"/>
              <w:listItem w:displayText="Geomecânica" w:value="Geomecânica"/>
              <w:listItem w:displayText="Materiais de Construção" w:value="Materiais de Construção"/>
              <w:listItem w:displayText="Mecânica das Estruturas" w:value="Mecânica das Estruturas"/>
              <w:listItem w:displayText="Metodologias de Projeto em Engenharia" w:value="Metodologias de Projeto em Engenharia"/>
            </w:comboBox>
          </w:sdtPr>
          <w:sdtContent>
            <w:tc>
              <w:tcPr>
                <w:tcW w:w="6089" w:type="dxa"/>
                <w:gridSpan w:val="3"/>
                <w:vAlign w:val="center"/>
              </w:tcPr>
              <w:p w14:paraId="2371DF07" w14:textId="77777777" w:rsidR="00F35A94" w:rsidRDefault="00F35A94" w:rsidP="00EB13AB">
                <w:pPr>
                  <w:spacing w:line="360" w:lineRule="auto"/>
                  <w:rPr>
                    <w:rFonts w:ascii="Arial" w:hAnsi="Arial" w:cs="Arial"/>
                    <w:color w:val="000000" w:themeColor="text1"/>
                    <w:szCs w:val="20"/>
                  </w:rPr>
                </w:pPr>
                <w:r w:rsidRPr="00234B83">
                  <w:rPr>
                    <w:rStyle w:val="TextodoEspaoReservado"/>
                    <w:szCs w:val="20"/>
                  </w:rPr>
                  <w:t>Escolher um item.</w:t>
                </w:r>
              </w:p>
            </w:tc>
          </w:sdtContent>
        </w:sdt>
      </w:tr>
      <w:tr w:rsidR="00F35A94" w:rsidRPr="001F2564" w14:paraId="2503889E" w14:textId="77777777" w:rsidTr="00EB13AB">
        <w:tc>
          <w:tcPr>
            <w:tcW w:w="2405" w:type="dxa"/>
            <w:vAlign w:val="center"/>
          </w:tcPr>
          <w:p w14:paraId="42B0F04E" w14:textId="77777777" w:rsidR="00F35A9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Projeto de pesquisa</w:t>
            </w:r>
          </w:p>
        </w:tc>
        <w:tc>
          <w:tcPr>
            <w:tcW w:w="6089" w:type="dxa"/>
            <w:gridSpan w:val="3"/>
            <w:vAlign w:val="center"/>
          </w:tcPr>
          <w:p w14:paraId="18FFB65B" w14:textId="77777777" w:rsidR="00F35A94" w:rsidRDefault="00F35A94" w:rsidP="00EB13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39CDAC9" w14:textId="6FA476CE" w:rsidR="00F35A94" w:rsidRDefault="00F35A94" w:rsidP="00F35A94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Veja uma lista de projetos </w:t>
      </w:r>
      <w:r w:rsidR="005316DB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em </w:t>
      </w:r>
      <w:hyperlink r:id="rId7" w:history="1">
        <w:r w:rsidR="005316DB" w:rsidRPr="006D16C4">
          <w:rPr>
            <w:rStyle w:val="Hyperlink"/>
            <w:rFonts w:ascii="Arial" w:hAnsi="Arial" w:cs="Arial"/>
            <w:sz w:val="18"/>
            <w:szCs w:val="22"/>
            <w:shd w:val="clear" w:color="auto" w:fill="FFFFFF"/>
          </w:rPr>
          <w:t>www.civ.puc-rio.br</w:t>
        </w:r>
      </w:hyperlink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2F84AF1B" w14:textId="77777777" w:rsidR="000310B0" w:rsidRDefault="000310B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A65DE6" w14:textId="0F462826" w:rsidR="00704097" w:rsidRDefault="00EC3AAF" w:rsidP="0070409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Orientadores</w:t>
      </w:r>
    </w:p>
    <w:p w14:paraId="566D088F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No caso de membros sem Currículo Lattes, o currículo vitae deve ser anexado ao pedido de banca.</w:t>
      </w:r>
    </w:p>
    <w:p w14:paraId="2FEE4525" w14:textId="77777777" w:rsidR="00704097" w:rsidRPr="009A507E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704097" w:rsidRPr="001F2564" w14:paraId="2F3A1751" w14:textId="77777777" w:rsidTr="00EB13AB">
        <w:tc>
          <w:tcPr>
            <w:tcW w:w="8494" w:type="dxa"/>
            <w:gridSpan w:val="4"/>
            <w:vAlign w:val="center"/>
          </w:tcPr>
          <w:p w14:paraId="62DF6532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Orientador principal</w:t>
            </w:r>
          </w:p>
        </w:tc>
      </w:tr>
      <w:tr w:rsidR="00704097" w:rsidRPr="001F2564" w14:paraId="18ACF210" w14:textId="77777777" w:rsidTr="00EB13AB">
        <w:tc>
          <w:tcPr>
            <w:tcW w:w="988" w:type="dxa"/>
            <w:vAlign w:val="center"/>
          </w:tcPr>
          <w:p w14:paraId="629D445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46535CC7" w14:textId="2ACD0A85" w:rsidR="00704097" w:rsidRPr="001F2564" w:rsidRDefault="006363A4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71B075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32F5BEFE" w14:textId="77777777" w:rsidR="00704097" w:rsidRPr="00234B83" w:rsidRDefault="00704097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234B83">
              <w:rPr>
                <w:rFonts w:ascii="Arial" w:hAnsi="Arial" w:cs="Arial"/>
                <w:szCs w:val="20"/>
              </w:rPr>
              <w:t>PUC-Rio (DEC)</w:t>
            </w:r>
          </w:p>
        </w:tc>
      </w:tr>
      <w:tr w:rsidR="00704097" w:rsidRPr="001F2564" w14:paraId="20E4576C" w14:textId="77777777" w:rsidTr="00EB13AB">
        <w:tc>
          <w:tcPr>
            <w:tcW w:w="988" w:type="dxa"/>
          </w:tcPr>
          <w:p w14:paraId="3DCF16D8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CAC3DCD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6CBB971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5095E0F8" w14:textId="70F8CFEF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115062CA" w14:textId="77777777" w:rsidTr="00EB13AB">
        <w:tc>
          <w:tcPr>
            <w:tcW w:w="8494" w:type="dxa"/>
            <w:gridSpan w:val="4"/>
            <w:vAlign w:val="center"/>
          </w:tcPr>
          <w:p w14:paraId="72FA8F17" w14:textId="23C29DA9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704097" w:rsidRPr="001F2564" w14:paraId="5C0B0197" w14:textId="77777777" w:rsidTr="00EB13AB">
        <w:tc>
          <w:tcPr>
            <w:tcW w:w="988" w:type="dxa"/>
            <w:vAlign w:val="center"/>
          </w:tcPr>
          <w:p w14:paraId="53EA958E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69784EF0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7792BAC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0E8D4133" w14:textId="02BED17F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6A376B36" w14:textId="77777777" w:rsidTr="00EB13AB">
        <w:tc>
          <w:tcPr>
            <w:tcW w:w="988" w:type="dxa"/>
          </w:tcPr>
          <w:p w14:paraId="2D48E34F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6045254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7B46EAF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40071181" w14:textId="1DDE8A9E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343B1092" w14:textId="77777777" w:rsidTr="00EB13AB">
        <w:tc>
          <w:tcPr>
            <w:tcW w:w="8494" w:type="dxa"/>
            <w:gridSpan w:val="4"/>
            <w:vAlign w:val="center"/>
          </w:tcPr>
          <w:p w14:paraId="6B18DF4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Coorientador</w:t>
            </w:r>
          </w:p>
        </w:tc>
      </w:tr>
      <w:tr w:rsidR="00704097" w:rsidRPr="001F2564" w14:paraId="05741242" w14:textId="77777777" w:rsidTr="00EB13AB">
        <w:tc>
          <w:tcPr>
            <w:tcW w:w="988" w:type="dxa"/>
            <w:vAlign w:val="center"/>
          </w:tcPr>
          <w:p w14:paraId="58F78016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29F9BE09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CFC2447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20089CCC" w14:textId="1C8B2360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273AB815" w14:textId="77777777" w:rsidTr="00EB13AB">
        <w:tc>
          <w:tcPr>
            <w:tcW w:w="988" w:type="dxa"/>
          </w:tcPr>
          <w:p w14:paraId="50ED20C7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340F51F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AC8BBF0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11DEB10B" w14:textId="539D2B0B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12B4C33E" w14:textId="77777777" w:rsidR="00704097" w:rsidRDefault="00704097" w:rsidP="00704097">
      <w:pPr>
        <w:spacing w:line="360" w:lineRule="auto"/>
        <w:jc w:val="both"/>
        <w:rPr>
          <w:rFonts w:ascii="Arial" w:hAnsi="Arial" w:cs="Arial"/>
          <w:b/>
        </w:rPr>
      </w:pPr>
    </w:p>
    <w:p w14:paraId="3BB2CB2F" w14:textId="1B085540" w:rsidR="00704097" w:rsidRDefault="00EC3AAF" w:rsidP="0070409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Demais Avaliadores</w:t>
      </w:r>
    </w:p>
    <w:p w14:paraId="54254FDA" w14:textId="77777777" w:rsidR="00EC3AAF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A Banca Examinadora será constituída minimamente pelos orientadores e por </w:t>
      </w:r>
      <w:r w:rsid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>quatro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avaliadores doutores</w:t>
      </w:r>
      <w:r w:rsid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, </w:t>
      </w:r>
      <w:r w:rsidR="00EC3AAF" w:rsidRP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>sendo obrigatório que pelo menos dois sejam externos aos quadros da PUC-Rio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  <w:r w:rsidR="00EC3AAF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</w:p>
    <w:p w14:paraId="4BB10EE5" w14:textId="77777777" w:rsidR="00EC3AAF" w:rsidRDefault="00EC3AAF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16065A0A" w14:textId="367543A6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1C7B25">
        <w:rPr>
          <w:rFonts w:ascii="Arial" w:hAnsi="Arial" w:cs="Arial"/>
          <w:color w:val="202124"/>
          <w:sz w:val="18"/>
          <w:szCs w:val="22"/>
          <w:shd w:val="clear" w:color="auto" w:fill="FFFFFF"/>
        </w:rPr>
        <w:t>Recomenda-se evitar a participação de membros que possuam algum tipo de vínculo com os orientadores, tais como pesquisadores, pós-doutores e ex-alunos recém-titulados (até 5 anos de titulação)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14DDEB35" w14:textId="77777777" w:rsidR="00EC3AAF" w:rsidRDefault="00EC3AAF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3002E943" w14:textId="45B0F122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Os membros devem estar com seu </w:t>
      </w:r>
      <w:r w:rsidR="00FD56FC">
        <w:rPr>
          <w:rFonts w:ascii="Arial" w:hAnsi="Arial" w:cs="Arial"/>
          <w:color w:val="202124"/>
          <w:sz w:val="18"/>
          <w:szCs w:val="22"/>
          <w:shd w:val="clear" w:color="auto" w:fill="FFFFFF"/>
        </w:rPr>
        <w:t>CV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Lattes atualizado</w:t>
      </w:r>
      <w:r w:rsidR="00FD56FC">
        <w:rPr>
          <w:rFonts w:ascii="Arial" w:hAnsi="Arial" w:cs="Arial"/>
          <w:color w:val="202124"/>
          <w:sz w:val="18"/>
          <w:szCs w:val="22"/>
          <w:shd w:val="clear" w:color="auto" w:fill="FFFFFF"/>
        </w:rPr>
        <w:t>s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no momento do pedido de banca</w:t>
      </w:r>
      <w:r w:rsidR="00FD56FC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(máx. 1 ano)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 No caso de membros sem Currículo Lattes, o currículo vitae deve ser anexado ao pedido de banca.</w:t>
      </w:r>
    </w:p>
    <w:p w14:paraId="7ABB8102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704097" w:rsidRPr="001F2564" w14:paraId="72B121FB" w14:textId="77777777" w:rsidTr="00EB13AB">
        <w:tc>
          <w:tcPr>
            <w:tcW w:w="8494" w:type="dxa"/>
            <w:gridSpan w:val="4"/>
            <w:vAlign w:val="center"/>
          </w:tcPr>
          <w:p w14:paraId="0651297C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#1</w:t>
            </w:r>
          </w:p>
        </w:tc>
      </w:tr>
      <w:tr w:rsidR="00704097" w:rsidRPr="001F2564" w14:paraId="12670236" w14:textId="77777777" w:rsidTr="00EB13AB">
        <w:tc>
          <w:tcPr>
            <w:tcW w:w="988" w:type="dxa"/>
            <w:vAlign w:val="center"/>
          </w:tcPr>
          <w:p w14:paraId="1071934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702B85EC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5316D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0BD8FFE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1349D46D" w14:textId="454B1C7F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485B1E29" w14:textId="77777777" w:rsidTr="00EB13AB">
        <w:tc>
          <w:tcPr>
            <w:tcW w:w="988" w:type="dxa"/>
          </w:tcPr>
          <w:p w14:paraId="14CC9654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7AFDDA6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0D6E793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4F7EA3B4" w14:textId="406A4C41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3BC3F754" w14:textId="77777777" w:rsidTr="00EB13AB">
        <w:tc>
          <w:tcPr>
            <w:tcW w:w="8494" w:type="dxa"/>
            <w:gridSpan w:val="4"/>
            <w:vAlign w:val="center"/>
          </w:tcPr>
          <w:p w14:paraId="6AA0F42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#2</w:t>
            </w:r>
          </w:p>
        </w:tc>
      </w:tr>
      <w:tr w:rsidR="00704097" w:rsidRPr="001F2564" w14:paraId="7FC0BE6B" w14:textId="77777777" w:rsidTr="00EB13AB">
        <w:tc>
          <w:tcPr>
            <w:tcW w:w="988" w:type="dxa"/>
            <w:vAlign w:val="center"/>
          </w:tcPr>
          <w:p w14:paraId="67F425F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C611D0B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4A3FE32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325B9DC8" w14:textId="1C22D8B0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7F05A648" w14:textId="77777777" w:rsidTr="00EB13AB">
        <w:tc>
          <w:tcPr>
            <w:tcW w:w="988" w:type="dxa"/>
          </w:tcPr>
          <w:p w14:paraId="20561AFD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2256292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E75EE26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6D3E02FD" w14:textId="3667845E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3C08CF8C" w14:textId="77777777" w:rsidTr="00EB13AB">
        <w:tc>
          <w:tcPr>
            <w:tcW w:w="8494" w:type="dxa"/>
            <w:gridSpan w:val="4"/>
            <w:vAlign w:val="center"/>
          </w:tcPr>
          <w:p w14:paraId="16C91A76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#3</w:t>
            </w:r>
          </w:p>
        </w:tc>
      </w:tr>
      <w:tr w:rsidR="00704097" w:rsidRPr="001F2564" w14:paraId="7FB87075" w14:textId="77777777" w:rsidTr="00EB13AB">
        <w:tc>
          <w:tcPr>
            <w:tcW w:w="988" w:type="dxa"/>
            <w:vAlign w:val="center"/>
          </w:tcPr>
          <w:p w14:paraId="390F0DE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1195C4F8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B21458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7FC33AEC" w14:textId="37467FB8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1DC9B7DE" w14:textId="77777777" w:rsidTr="00EB13AB">
        <w:tc>
          <w:tcPr>
            <w:tcW w:w="988" w:type="dxa"/>
          </w:tcPr>
          <w:p w14:paraId="61BF3B1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004B455E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2B0D05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34362F84" w14:textId="59A52DA9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276954C8" w14:textId="77777777" w:rsidTr="00EB13AB">
        <w:tc>
          <w:tcPr>
            <w:tcW w:w="8494" w:type="dxa"/>
            <w:gridSpan w:val="4"/>
            <w:vAlign w:val="center"/>
          </w:tcPr>
          <w:p w14:paraId="5E9F7C1D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Membro Avaliador #4</w:t>
            </w:r>
          </w:p>
        </w:tc>
      </w:tr>
      <w:tr w:rsidR="00704097" w:rsidRPr="001F2564" w14:paraId="784958E7" w14:textId="77777777" w:rsidTr="00EB13AB">
        <w:tc>
          <w:tcPr>
            <w:tcW w:w="988" w:type="dxa"/>
            <w:vAlign w:val="center"/>
          </w:tcPr>
          <w:p w14:paraId="0EE633E2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3061138F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738201B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5F346667" w14:textId="558D0940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5EFBF50C" w14:textId="77777777" w:rsidTr="00EB13AB">
        <w:tc>
          <w:tcPr>
            <w:tcW w:w="988" w:type="dxa"/>
          </w:tcPr>
          <w:p w14:paraId="30E48DCE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4B20E34A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7BC645A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21629BB3" w14:textId="5CA1F299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02F4B118" w14:textId="77777777" w:rsidR="00704097" w:rsidRPr="009A507E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4B08B52E" w14:textId="77777777" w:rsidR="00EC3AAF" w:rsidRDefault="00EC3AAF" w:rsidP="00EC3AAF">
      <w:pPr>
        <w:spacing w:line="360" w:lineRule="auto"/>
        <w:jc w:val="both"/>
        <w:rPr>
          <w:rFonts w:ascii="Arial" w:hAnsi="Arial" w:cs="Arial"/>
          <w:b/>
        </w:rPr>
      </w:pPr>
    </w:p>
    <w:p w14:paraId="65D64039" w14:textId="047D03D5" w:rsidR="00EC3AAF" w:rsidRDefault="00EC3AAF" w:rsidP="00EC3AA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Suplentes</w:t>
      </w:r>
    </w:p>
    <w:p w14:paraId="676ABCBF" w14:textId="77777777" w:rsidR="00EC3AAF" w:rsidRDefault="00EC3AAF" w:rsidP="00EC3AAF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C47CE7">
        <w:rPr>
          <w:rFonts w:ascii="Arial" w:hAnsi="Arial" w:cs="Arial"/>
          <w:color w:val="202124"/>
          <w:sz w:val="18"/>
          <w:szCs w:val="22"/>
          <w:shd w:val="clear" w:color="auto" w:fill="FFFFFF"/>
        </w:rPr>
        <w:t>Além dos membros titulares, a constituição da banca deverá incluir um membro suplente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doutor</w:t>
      </w:r>
      <w:r w:rsidRPr="009A507E"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674A2DA8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  <w:gridCol w:w="2262"/>
      </w:tblGrid>
      <w:tr w:rsidR="00704097" w:rsidRPr="001F2564" w14:paraId="0D0817CC" w14:textId="77777777" w:rsidTr="00EB13AB">
        <w:tc>
          <w:tcPr>
            <w:tcW w:w="8494" w:type="dxa"/>
            <w:gridSpan w:val="4"/>
            <w:vAlign w:val="center"/>
          </w:tcPr>
          <w:p w14:paraId="23C66471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Suplente</w:t>
            </w:r>
          </w:p>
        </w:tc>
      </w:tr>
      <w:tr w:rsidR="00704097" w:rsidRPr="001F2564" w14:paraId="2EE45E72" w14:textId="77777777" w:rsidTr="00EB13AB">
        <w:tc>
          <w:tcPr>
            <w:tcW w:w="988" w:type="dxa"/>
            <w:vAlign w:val="center"/>
          </w:tcPr>
          <w:p w14:paraId="0A85B14C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Nome</w:t>
            </w:r>
          </w:p>
        </w:tc>
        <w:tc>
          <w:tcPr>
            <w:tcW w:w="3969" w:type="dxa"/>
            <w:vAlign w:val="center"/>
          </w:tcPr>
          <w:p w14:paraId="45EF6F53" w14:textId="77777777" w:rsidR="00704097" w:rsidRPr="001F2564" w:rsidRDefault="00704097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5316DB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D8E9E45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Afiliação</w:t>
            </w:r>
          </w:p>
        </w:tc>
        <w:tc>
          <w:tcPr>
            <w:tcW w:w="2262" w:type="dxa"/>
            <w:vAlign w:val="center"/>
          </w:tcPr>
          <w:p w14:paraId="335A6BBF" w14:textId="44C71F45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  <w:tr w:rsidR="00704097" w:rsidRPr="001F2564" w14:paraId="2222CBCF" w14:textId="77777777" w:rsidTr="00EB13AB">
        <w:tc>
          <w:tcPr>
            <w:tcW w:w="988" w:type="dxa"/>
          </w:tcPr>
          <w:p w14:paraId="0A081003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E-mail</w:t>
            </w:r>
          </w:p>
        </w:tc>
        <w:tc>
          <w:tcPr>
            <w:tcW w:w="3969" w:type="dxa"/>
          </w:tcPr>
          <w:p w14:paraId="725AF956" w14:textId="746B7090" w:rsidR="00704097" w:rsidRPr="001F2564" w:rsidRDefault="00283EEC" w:rsidP="00EB13A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71C4590" w14:textId="77777777" w:rsidR="00704097" w:rsidRPr="009F383E" w:rsidRDefault="00704097" w:rsidP="00EB13AB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9F383E">
              <w:rPr>
                <w:rFonts w:ascii="Arial" w:hAnsi="Arial" w:cs="Arial"/>
                <w:b/>
                <w:bCs/>
                <w:sz w:val="24"/>
              </w:rPr>
              <w:t>CPF</w:t>
            </w:r>
          </w:p>
        </w:tc>
        <w:tc>
          <w:tcPr>
            <w:tcW w:w="2262" w:type="dxa"/>
          </w:tcPr>
          <w:p w14:paraId="02A57FC1" w14:textId="4B01C920" w:rsidR="00704097" w:rsidRPr="00234B83" w:rsidRDefault="00283EEC" w:rsidP="00EB13A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BF17CA0" w14:textId="77777777" w:rsidR="00704097" w:rsidRDefault="00704097" w:rsidP="00704097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5E8A5AC4" w14:textId="77777777" w:rsidR="006A1346" w:rsidRDefault="006A1346" w:rsidP="006D3037">
      <w:pPr>
        <w:spacing w:line="360" w:lineRule="auto"/>
        <w:rPr>
          <w:rFonts w:ascii="Arial" w:hAnsi="Arial" w:cs="Arial"/>
        </w:rPr>
      </w:pPr>
    </w:p>
    <w:p w14:paraId="7CC8F24F" w14:textId="77777777" w:rsidR="00FC7841" w:rsidRDefault="00FC7841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Previsão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3259"/>
        <w:gridCol w:w="1277"/>
        <w:gridCol w:w="2970"/>
      </w:tblGrid>
      <w:tr w:rsidR="00FC7841" w14:paraId="6E7F6351" w14:textId="77777777" w:rsidTr="00FC7841">
        <w:tc>
          <w:tcPr>
            <w:tcW w:w="988" w:type="dxa"/>
            <w:vAlign w:val="center"/>
          </w:tcPr>
          <w:p w14:paraId="4404AA20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Data</w:t>
            </w:r>
          </w:p>
        </w:tc>
        <w:tc>
          <w:tcPr>
            <w:tcW w:w="3259" w:type="dxa"/>
            <w:vAlign w:val="center"/>
          </w:tcPr>
          <w:p w14:paraId="01FF56FC" w14:textId="77777777" w:rsidR="00FC7841" w:rsidRPr="000310B0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F64CE8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BB8AE5B" w14:textId="77777777" w:rsidR="00FC7841" w:rsidRPr="00FC7841" w:rsidRDefault="00FC7841" w:rsidP="002804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Horário</w:t>
            </w:r>
          </w:p>
        </w:tc>
        <w:tc>
          <w:tcPr>
            <w:tcW w:w="2970" w:type="dxa"/>
            <w:vAlign w:val="center"/>
          </w:tcPr>
          <w:p w14:paraId="3705A45D" w14:textId="77777777" w:rsidR="00FC7841" w:rsidRPr="000310B0" w:rsidRDefault="00FC7841" w:rsidP="002804E8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instrText xml:space="preserve"> FORMTEXT </w:instrTex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separate"/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noProof/>
                <w:color w:val="000000" w:themeColor="text1"/>
                <w:szCs w:val="20"/>
              </w:rPr>
              <w:t> </w:t>
            </w:r>
            <w:r w:rsidRPr="000310B0">
              <w:rPr>
                <w:rFonts w:ascii="Arial" w:hAnsi="Arial" w:cs="Arial"/>
                <w:color w:val="000000" w:themeColor="text1"/>
                <w:szCs w:val="20"/>
              </w:rPr>
              <w:fldChar w:fldCharType="end"/>
            </w:r>
          </w:p>
        </w:tc>
      </w:tr>
    </w:tbl>
    <w:p w14:paraId="28120AF8" w14:textId="77777777" w:rsidR="00FC7841" w:rsidRDefault="00FC7841" w:rsidP="006D3037">
      <w:pPr>
        <w:spacing w:line="360" w:lineRule="auto"/>
        <w:rPr>
          <w:rFonts w:ascii="Arial" w:hAnsi="Arial" w:cs="Arial"/>
        </w:rPr>
      </w:pPr>
    </w:p>
    <w:p w14:paraId="573B9F57" w14:textId="77777777" w:rsidR="00F64CE8" w:rsidRDefault="00F64CE8" w:rsidP="00F64C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 de Defesa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4CE8" w14:paraId="6D47E225" w14:textId="77777777" w:rsidTr="00F64CE8">
        <w:sdt>
          <w:sdtPr>
            <w:rPr>
              <w:rFonts w:ascii="Arial" w:hAnsi="Arial" w:cs="Arial"/>
            </w:rPr>
            <w:id w:val="127442308"/>
            <w:placeholder>
              <w:docPart w:val="DefaultPlaceholder_-1854013439"/>
            </w:placeholder>
            <w:showingPlcHdr/>
            <w:comboBox>
              <w:listItem w:value="Escolher um item."/>
              <w:listItem w:displayText="Presencial" w:value="Presencial"/>
              <w:listItem w:displayText="Remota" w:value="Remota"/>
            </w:comboBox>
          </w:sdtPr>
          <w:sdtContent>
            <w:tc>
              <w:tcPr>
                <w:tcW w:w="8494" w:type="dxa"/>
              </w:tcPr>
              <w:p w14:paraId="255C9EE1" w14:textId="77777777" w:rsidR="00F64CE8" w:rsidRDefault="00F64CE8" w:rsidP="00F64CE8">
                <w:pPr>
                  <w:spacing w:line="360" w:lineRule="auto"/>
                  <w:jc w:val="both"/>
                  <w:rPr>
                    <w:rFonts w:ascii="Arial" w:hAnsi="Arial" w:cs="Arial"/>
                  </w:rPr>
                </w:pPr>
                <w:r w:rsidRPr="00F64CE8">
                  <w:rPr>
                    <w:rStyle w:val="TextodoEspaoReservado"/>
                    <w:rFonts w:ascii="Arial" w:hAnsi="Arial" w:cs="Arial"/>
                    <w:szCs w:val="20"/>
                  </w:rPr>
                  <w:t>Escolher um item.</w:t>
                </w:r>
              </w:p>
            </w:tc>
          </w:sdtContent>
        </w:sdt>
      </w:tr>
    </w:tbl>
    <w:p w14:paraId="79BB9F6C" w14:textId="77777777" w:rsidR="00F64CE8" w:rsidRDefault="00F64CE8" w:rsidP="00FC7841">
      <w:pPr>
        <w:spacing w:line="360" w:lineRule="auto"/>
        <w:jc w:val="both"/>
        <w:rPr>
          <w:rFonts w:ascii="Arial" w:hAnsi="Arial" w:cs="Arial"/>
          <w:b/>
        </w:rPr>
      </w:pPr>
    </w:p>
    <w:p w14:paraId="2DDFE759" w14:textId="77777777" w:rsidR="00FC7841" w:rsidRDefault="00DA26A5" w:rsidP="00FC78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Autorização</w:t>
      </w:r>
      <w:r w:rsidR="00FC7841">
        <w:rPr>
          <w:rFonts w:ascii="Arial" w:hAnsi="Arial" w:cs="Arial"/>
          <w:b/>
        </w:rPr>
        <w:t xml:space="preserve"> do Orientador</w:t>
      </w:r>
    </w:p>
    <w:p w14:paraId="01BB1794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>A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o marcar o campo abaixo, o Orientador manifesta ciência e autoriza o prosseguimento do pedido</w:t>
      </w:r>
      <w:r w:rsidRPr="00FC7841"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 xml:space="preserve">de constituição de banca de </w:t>
      </w:r>
      <w:r w:rsidR="00B2579D">
        <w:rPr>
          <w:rFonts w:ascii="Arial" w:hAnsi="Arial" w:cs="Arial"/>
          <w:color w:val="202124"/>
          <w:sz w:val="18"/>
          <w:szCs w:val="22"/>
          <w:shd w:val="clear" w:color="auto" w:fill="FFFFFF"/>
        </w:rPr>
        <w:t>Defesa de Doutorado</w:t>
      </w:r>
      <w:r>
        <w:rPr>
          <w:rFonts w:ascii="Arial" w:hAnsi="Arial" w:cs="Arial"/>
          <w:color w:val="202124"/>
          <w:sz w:val="18"/>
          <w:szCs w:val="22"/>
          <w:shd w:val="clear" w:color="auto" w:fill="FFFFFF"/>
        </w:rPr>
        <w:t>.</w:t>
      </w:r>
    </w:p>
    <w:p w14:paraId="01843EDE" w14:textId="77777777" w:rsidR="00DA26A5" w:rsidRDefault="00DA26A5" w:rsidP="00DA26A5">
      <w:pPr>
        <w:jc w:val="both"/>
        <w:rPr>
          <w:rFonts w:ascii="Arial" w:hAnsi="Arial" w:cs="Arial"/>
          <w:color w:val="202124"/>
          <w:sz w:val="18"/>
          <w:szCs w:val="22"/>
          <w:shd w:val="clear" w:color="auto" w:fill="FFFFFF"/>
        </w:rPr>
      </w:pPr>
    </w:p>
    <w:p w14:paraId="496C83AC" w14:textId="77777777" w:rsidR="00FC7841" w:rsidRDefault="00000000" w:rsidP="006D3037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49368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5562">
            <w:rPr>
              <w:rFonts w:ascii="MS Gothic" w:eastAsia="MS Gothic" w:hAnsi="MS Gothic" w:cs="Arial" w:hint="eastAsia"/>
            </w:rPr>
            <w:t>☐</w:t>
          </w:r>
        </w:sdtContent>
      </w:sdt>
      <w:r w:rsidR="00DA26A5">
        <w:rPr>
          <w:rFonts w:ascii="Arial" w:hAnsi="Arial" w:cs="Arial"/>
        </w:rPr>
        <w:t xml:space="preserve"> De acordo</w:t>
      </w:r>
    </w:p>
    <w:p w14:paraId="60B7C1F1" w14:textId="77777777" w:rsidR="00EC3AAF" w:rsidRDefault="00EC3AAF" w:rsidP="006D3037">
      <w:pPr>
        <w:spacing w:line="360" w:lineRule="auto"/>
        <w:rPr>
          <w:rFonts w:ascii="Arial" w:hAnsi="Arial" w:cs="Arial"/>
        </w:rPr>
      </w:pPr>
    </w:p>
    <w:p w14:paraId="595BB19C" w14:textId="63805BC6" w:rsidR="00EC3AAF" w:rsidRDefault="00EC3AAF">
      <w:pPr>
        <w:spacing w:after="160" w:line="259" w:lineRule="auto"/>
        <w:rPr>
          <w:rFonts w:ascii="Arial" w:hAnsi="Arial" w:cs="Arial"/>
        </w:rPr>
      </w:pPr>
    </w:p>
    <w:sectPr w:rsidR="00EC3AA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2FC8" w14:textId="77777777" w:rsidR="00592AB1" w:rsidRDefault="00592AB1" w:rsidP="00677914">
      <w:r>
        <w:separator/>
      </w:r>
    </w:p>
  </w:endnote>
  <w:endnote w:type="continuationSeparator" w:id="0">
    <w:p w14:paraId="5CDF851E" w14:textId="77777777" w:rsidR="00592AB1" w:rsidRDefault="00592AB1" w:rsidP="006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7BEC" w14:textId="77777777" w:rsidR="00677914" w:rsidRPr="00AD0BA7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pacing w:val="28"/>
        <w:sz w:val="16"/>
        <w:szCs w:val="16"/>
        <w:lang w:val="pt-BR"/>
      </w:rPr>
    </w:pPr>
    <w:r w:rsidRPr="00AD0BA7">
      <w:rPr>
        <w:rFonts w:ascii="Times New Roman" w:hAnsi="Times New Roman"/>
        <w:spacing w:val="28"/>
        <w:sz w:val="16"/>
        <w:szCs w:val="16"/>
        <w:lang w:val="pt-BR"/>
      </w:rPr>
      <w:t>Rua Marquês de São Vicente 225 / 301l • Rio de Janeiro, RJ - Brasil • 22451-900</w:t>
    </w:r>
  </w:p>
  <w:p w14:paraId="4547CCF3" w14:textId="77777777" w:rsid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sz w:val="16"/>
        <w:szCs w:val="16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 xml:space="preserve">Tel: +55 </w:t>
    </w:r>
    <w:r>
      <w:rPr>
        <w:rFonts w:ascii="Times New Roman" w:hAnsi="Times New Roman"/>
        <w:sz w:val="16"/>
        <w:szCs w:val="16"/>
        <w:lang w:val="pt-BR"/>
      </w:rPr>
      <w:t>(</w:t>
    </w:r>
    <w:r w:rsidRPr="009C5976">
      <w:rPr>
        <w:rFonts w:ascii="Times New Roman" w:hAnsi="Times New Roman"/>
        <w:sz w:val="16"/>
        <w:szCs w:val="16"/>
        <w:lang w:val="pt-BR"/>
      </w:rPr>
      <w:t>21</w:t>
    </w:r>
    <w:r>
      <w:rPr>
        <w:rFonts w:ascii="Times New Roman" w:hAnsi="Times New Roman"/>
        <w:sz w:val="16"/>
        <w:szCs w:val="16"/>
        <w:lang w:val="pt-BR"/>
      </w:rPr>
      <w:t>)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r>
      <w:rPr>
        <w:rFonts w:ascii="Times New Roman" w:hAnsi="Times New Roman"/>
        <w:sz w:val="16"/>
        <w:szCs w:val="16"/>
        <w:lang w:val="pt-BR"/>
      </w:rPr>
      <w:t>3527-1194 / 1190</w:t>
    </w:r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FAx: +55 (21) 3257-1195</w:t>
    </w:r>
  </w:p>
  <w:p w14:paraId="6E8E534D" w14:textId="77777777" w:rsidR="00677914" w:rsidRPr="00677914" w:rsidRDefault="00677914" w:rsidP="00677914">
    <w:pPr>
      <w:pStyle w:val="ReturnAddress"/>
      <w:framePr w:w="0" w:wrap="auto" w:vAnchor="margin" w:hAnchor="text" w:xAlign="left" w:yAlign="inline"/>
      <w:rPr>
        <w:rFonts w:ascii="Times New Roman" w:hAnsi="Times New Roman"/>
        <w:caps w:val="0"/>
        <w:color w:val="0000FF"/>
        <w:sz w:val="16"/>
        <w:szCs w:val="16"/>
        <w:u w:val="single"/>
        <w:lang w:val="pt-BR"/>
      </w:rPr>
    </w:pPr>
    <w:r w:rsidRPr="009C5976">
      <w:rPr>
        <w:rFonts w:ascii="Times New Roman" w:hAnsi="Times New Roman"/>
        <w:sz w:val="16"/>
        <w:szCs w:val="16"/>
        <w:lang w:val="pt-BR"/>
      </w:rPr>
      <w:t>E-mail</w:t>
    </w:r>
    <w:r>
      <w:rPr>
        <w:rFonts w:ascii="Times New Roman" w:hAnsi="Times New Roman"/>
        <w:sz w:val="16"/>
        <w:szCs w:val="16"/>
        <w:lang w:val="pt-BR"/>
      </w:rPr>
      <w:t>:</w:t>
    </w:r>
    <w:r w:rsidRPr="009C5976">
      <w:rPr>
        <w:rFonts w:ascii="Times New Roman" w:hAnsi="Times New Roman"/>
        <w:sz w:val="16"/>
        <w:szCs w:val="16"/>
        <w:lang w:val="pt-BR"/>
      </w:rPr>
      <w:t xml:space="preserve"> </w:t>
    </w:r>
    <w:hyperlink r:id="rId1" w:history="1">
      <w:r w:rsidRPr="001934F5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civ-pos@puc-rio.br</w:t>
      </w:r>
    </w:hyperlink>
    <w:r w:rsidRPr="009C5976">
      <w:rPr>
        <w:rFonts w:ascii="Times New Roman" w:hAnsi="Times New Roman"/>
        <w:sz w:val="16"/>
        <w:szCs w:val="16"/>
        <w:lang w:val="pt-BR"/>
      </w:rPr>
      <w:t xml:space="preserve"> •</w:t>
    </w:r>
    <w:r>
      <w:rPr>
        <w:rFonts w:ascii="Times New Roman" w:hAnsi="Times New Roman"/>
        <w:sz w:val="16"/>
        <w:szCs w:val="16"/>
        <w:lang w:val="pt-BR"/>
      </w:rPr>
      <w:t xml:space="preserve"> </w:t>
    </w:r>
    <w:r w:rsidRPr="00920D78">
      <w:rPr>
        <w:rFonts w:ascii="Times New Roman" w:hAnsi="Times New Roman"/>
        <w:sz w:val="16"/>
        <w:szCs w:val="16"/>
        <w:lang w:val="pt-BR"/>
      </w:rPr>
      <w:t xml:space="preserve">website: </w:t>
    </w:r>
    <w:hyperlink r:id="rId2" w:history="1">
      <w:r w:rsidRPr="00920D78">
        <w:rPr>
          <w:rStyle w:val="Hyperlink"/>
          <w:rFonts w:ascii="Times New Roman" w:hAnsi="Times New Roman"/>
          <w:caps w:val="0"/>
          <w:sz w:val="16"/>
          <w:szCs w:val="16"/>
          <w:lang w:val="pt-BR"/>
        </w:rPr>
        <w:t>www.civ.puc-rio.br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B5D6" w14:textId="77777777" w:rsidR="00592AB1" w:rsidRDefault="00592AB1" w:rsidP="00677914">
      <w:r>
        <w:separator/>
      </w:r>
    </w:p>
  </w:footnote>
  <w:footnote w:type="continuationSeparator" w:id="0">
    <w:p w14:paraId="653FD690" w14:textId="77777777" w:rsidR="00592AB1" w:rsidRDefault="00592AB1" w:rsidP="006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7B74E" w14:textId="77777777" w:rsidR="00677914" w:rsidRDefault="00677914" w:rsidP="00677914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6CFD963" wp14:editId="0ED366FC">
          <wp:extent cx="3905250" cy="90043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KI4QnqCv0nrfLUAb4kenrgMo08Cgk50mKgp6mOJ7trz+OZPDMB/2jOu8qMolUUwSSe+/8Zx0ztMn4kj2/mFgA==" w:salt="W78soZ73B5GHYnzKp57c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4"/>
    <w:rsid w:val="000310B0"/>
    <w:rsid w:val="0008549E"/>
    <w:rsid w:val="000D6216"/>
    <w:rsid w:val="0010671B"/>
    <w:rsid w:val="001E1CFE"/>
    <w:rsid w:val="001F2564"/>
    <w:rsid w:val="00283EEC"/>
    <w:rsid w:val="002A0109"/>
    <w:rsid w:val="002E3FCD"/>
    <w:rsid w:val="002E52E0"/>
    <w:rsid w:val="002E6FBB"/>
    <w:rsid w:val="003A3E7A"/>
    <w:rsid w:val="003E09E0"/>
    <w:rsid w:val="004109A1"/>
    <w:rsid w:val="004656CD"/>
    <w:rsid w:val="0052417A"/>
    <w:rsid w:val="005316DB"/>
    <w:rsid w:val="00592AB1"/>
    <w:rsid w:val="00595562"/>
    <w:rsid w:val="005F5644"/>
    <w:rsid w:val="00605B9F"/>
    <w:rsid w:val="006363A4"/>
    <w:rsid w:val="006368B8"/>
    <w:rsid w:val="00655F4B"/>
    <w:rsid w:val="00677914"/>
    <w:rsid w:val="006A1346"/>
    <w:rsid w:val="006D3037"/>
    <w:rsid w:val="006D7940"/>
    <w:rsid w:val="00704097"/>
    <w:rsid w:val="00731AA7"/>
    <w:rsid w:val="00760727"/>
    <w:rsid w:val="00850E39"/>
    <w:rsid w:val="008709D0"/>
    <w:rsid w:val="008F4AAF"/>
    <w:rsid w:val="0092374B"/>
    <w:rsid w:val="00B2579D"/>
    <w:rsid w:val="00B26264"/>
    <w:rsid w:val="00BD735A"/>
    <w:rsid w:val="00C074C6"/>
    <w:rsid w:val="00CC6E27"/>
    <w:rsid w:val="00CF1325"/>
    <w:rsid w:val="00D9310E"/>
    <w:rsid w:val="00DA26A5"/>
    <w:rsid w:val="00DD0B0C"/>
    <w:rsid w:val="00DD78D9"/>
    <w:rsid w:val="00E864D4"/>
    <w:rsid w:val="00E8719A"/>
    <w:rsid w:val="00EC3AAF"/>
    <w:rsid w:val="00ED5AB7"/>
    <w:rsid w:val="00ED61BE"/>
    <w:rsid w:val="00F1783C"/>
    <w:rsid w:val="00F3468C"/>
    <w:rsid w:val="00F35A94"/>
    <w:rsid w:val="00F64CE8"/>
    <w:rsid w:val="00FC7841"/>
    <w:rsid w:val="00FD56FC"/>
    <w:rsid w:val="00FE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D4822"/>
  <w15:chartTrackingRefBased/>
  <w15:docId w15:val="{5FC5F842-6A5C-41A0-AAC8-963A87E8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14"/>
    <w:pPr>
      <w:spacing w:after="0" w:line="240" w:lineRule="auto"/>
    </w:pPr>
    <w:rPr>
      <w:rFonts w:eastAsia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77914"/>
    <w:pPr>
      <w:keepNext/>
      <w:widowControl w:val="0"/>
      <w:jc w:val="center"/>
      <w:outlineLvl w:val="0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6216"/>
    <w:pPr>
      <w:spacing w:after="200"/>
      <w:jc w:val="both"/>
    </w:pPr>
    <w:rPr>
      <w:iCs/>
      <w:szCs w:val="18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7914"/>
  </w:style>
  <w:style w:type="paragraph" w:styleId="Rodap">
    <w:name w:val="footer"/>
    <w:basedOn w:val="Normal"/>
    <w:link w:val="RodapChar"/>
    <w:uiPriority w:val="99"/>
    <w:unhideWhenUsed/>
    <w:rsid w:val="00677914"/>
    <w:pPr>
      <w:tabs>
        <w:tab w:val="center" w:pos="4252"/>
        <w:tab w:val="right" w:pos="8504"/>
      </w:tabs>
    </w:pPr>
    <w:rPr>
      <w:rFonts w:eastAsiaTheme="minorHAns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7914"/>
  </w:style>
  <w:style w:type="character" w:styleId="Hyperlink">
    <w:name w:val="Hyperlink"/>
    <w:uiPriority w:val="99"/>
    <w:rsid w:val="00677914"/>
    <w:rPr>
      <w:color w:val="0000FF"/>
      <w:u w:val="single"/>
    </w:rPr>
  </w:style>
  <w:style w:type="paragraph" w:customStyle="1" w:styleId="ReturnAddress">
    <w:name w:val="Return Address"/>
    <w:rsid w:val="00677914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/>
      <w:caps/>
      <w:spacing w:val="30"/>
      <w:sz w:val="14"/>
      <w:szCs w:val="20"/>
      <w:lang w:val="en-US"/>
    </w:rPr>
  </w:style>
  <w:style w:type="character" w:customStyle="1" w:styleId="Ttulo1Char">
    <w:name w:val="Título 1 Char"/>
    <w:basedOn w:val="Fontepargpadro"/>
    <w:link w:val="Ttulo1"/>
    <w:rsid w:val="00677914"/>
    <w:rPr>
      <w:rFonts w:eastAsia="Times New Roman"/>
      <w:b/>
      <w:i/>
      <w:szCs w:val="20"/>
      <w:lang w:eastAsia="pt-BR"/>
    </w:rPr>
  </w:style>
  <w:style w:type="table" w:styleId="Tabelacomgrade">
    <w:name w:val="Table Grid"/>
    <w:basedOn w:val="Tabelanormal"/>
    <w:rsid w:val="00677914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7914"/>
    <w:rPr>
      <w:color w:val="808080"/>
    </w:rPr>
  </w:style>
  <w:style w:type="paragraph" w:styleId="PargrafodaLista">
    <w:name w:val="List Paragraph"/>
    <w:basedOn w:val="Normal"/>
    <w:uiPriority w:val="34"/>
    <w:qFormat/>
    <w:rsid w:val="00F35A9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31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v.puc-rio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.puc-rio.br" TargetMode="External"/><Relationship Id="rId1" Type="http://schemas.openxmlformats.org/officeDocument/2006/relationships/hyperlink" Target="mailto:civ-pos@puc-rio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D476E-1382-41BD-891C-0383ACB22E81}"/>
      </w:docPartPr>
      <w:docPartBody>
        <w:p w:rsidR="00335202" w:rsidRDefault="00CD343F"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6CF04B24036D464F934741DDD27DF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4AD1F-90A8-4731-89E3-F0A33B8264BD}"/>
      </w:docPartPr>
      <w:docPartBody>
        <w:p w:rsidR="00A90A75" w:rsidRDefault="006E3002" w:rsidP="006E3002">
          <w:pPr>
            <w:pStyle w:val="6CF04B24036D464F934741DDD27DF766"/>
          </w:pPr>
          <w:r w:rsidRPr="00926BEA">
            <w:rPr>
              <w:rStyle w:val="TextodoEspaoReservado"/>
            </w:rPr>
            <w:t>Escolher um item.</w:t>
          </w:r>
        </w:p>
      </w:docPartBody>
    </w:docPart>
    <w:docPart>
      <w:docPartPr>
        <w:name w:val="32F6FDB35AF64FA59E7BB66A0D7BB5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0837E-8078-4C1E-9E16-DB1CF0148EA7}"/>
      </w:docPartPr>
      <w:docPartBody>
        <w:p w:rsidR="00A90A75" w:rsidRDefault="006E3002" w:rsidP="006E3002">
          <w:pPr>
            <w:pStyle w:val="32F6FDB35AF64FA59E7BB66A0D7BB55B"/>
          </w:pPr>
          <w:r w:rsidRPr="00926BE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3F"/>
    <w:rsid w:val="0008549E"/>
    <w:rsid w:val="00335202"/>
    <w:rsid w:val="003A5878"/>
    <w:rsid w:val="003C6C0F"/>
    <w:rsid w:val="00430260"/>
    <w:rsid w:val="005270AA"/>
    <w:rsid w:val="00655697"/>
    <w:rsid w:val="006A3B9F"/>
    <w:rsid w:val="006E3002"/>
    <w:rsid w:val="008709D0"/>
    <w:rsid w:val="00A7706E"/>
    <w:rsid w:val="00A90A75"/>
    <w:rsid w:val="00B7131A"/>
    <w:rsid w:val="00C259DE"/>
    <w:rsid w:val="00CD343F"/>
    <w:rsid w:val="00D9310E"/>
    <w:rsid w:val="00DF3F44"/>
    <w:rsid w:val="00E271AA"/>
    <w:rsid w:val="00E27FF9"/>
    <w:rsid w:val="00F415FE"/>
    <w:rsid w:val="00F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02"/>
    <w:rPr>
      <w:color w:val="808080"/>
    </w:rPr>
  </w:style>
  <w:style w:type="paragraph" w:customStyle="1" w:styleId="6CF04B24036D464F934741DDD27DF766">
    <w:name w:val="6CF04B24036D464F934741DDD27DF766"/>
    <w:rsid w:val="006E3002"/>
    <w:rPr>
      <w:kern w:val="2"/>
      <w14:ligatures w14:val="standardContextual"/>
    </w:rPr>
  </w:style>
  <w:style w:type="paragraph" w:customStyle="1" w:styleId="32F6FDB35AF64FA59E7BB66A0D7BB55B">
    <w:name w:val="32F6FDB35AF64FA59E7BB66A0D7BB55B"/>
    <w:rsid w:val="006E30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0F42-2A05-4E98-B5AC-686E83B9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Daniel Cardoso</cp:lastModifiedBy>
  <cp:revision>23</cp:revision>
  <dcterms:created xsi:type="dcterms:W3CDTF">2023-01-05T13:01:00Z</dcterms:created>
  <dcterms:modified xsi:type="dcterms:W3CDTF">2025-03-28T13:51:00Z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8857ec2586c46f04b170501c451619a8d4ab44895890d0d7062273d4a04031ba</vt:lpwstr>
  </property>
</Properties>
</file>